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C" w:rsidRPr="00C6205B" w:rsidRDefault="00976B4C" w:rsidP="00976B4C">
      <w:pPr>
        <w:pStyle w:val="FR2"/>
        <w:spacing w:before="0" w:after="120"/>
        <w:ind w:left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</w:t>
      </w:r>
      <w:r w:rsidRPr="00C6205B">
        <w:rPr>
          <w:b/>
          <w:sz w:val="24"/>
          <w:lang w:val="en-US"/>
        </w:rPr>
        <w:t xml:space="preserve"> </w:t>
      </w:r>
    </w:p>
    <w:p w:rsidR="00976B4C" w:rsidRPr="00C6205B" w:rsidRDefault="00976B4C" w:rsidP="00976B4C">
      <w:pPr>
        <w:pStyle w:val="2"/>
        <w:spacing w:after="225"/>
        <w:jc w:val="center"/>
        <w:rPr>
          <w:b/>
          <w:lang w:val="en-US"/>
        </w:rPr>
      </w:pPr>
      <w:proofErr w:type="gramStart"/>
      <w:r w:rsidRPr="00C6205B">
        <w:rPr>
          <w:b/>
          <w:lang w:val="en-US"/>
        </w:rPr>
        <w:t>for</w:t>
      </w:r>
      <w:proofErr w:type="gramEnd"/>
      <w:r w:rsidRPr="00C6205B">
        <w:rPr>
          <w:b/>
          <w:lang w:val="en-US"/>
        </w:rPr>
        <w:t xml:space="preserve"> the participation in the contest for the development of new courses aimed at developing </w:t>
      </w:r>
      <w:r w:rsidR="00753572">
        <w:rPr>
          <w:b/>
          <w:lang w:val="en-US"/>
        </w:rPr>
        <w:t xml:space="preserve">students’ </w:t>
      </w:r>
      <w:r w:rsidR="00C6205B">
        <w:rPr>
          <w:b/>
          <w:lang w:val="en-US"/>
        </w:rPr>
        <w:t>academic</w:t>
      </w:r>
      <w:r w:rsidR="00753572">
        <w:rPr>
          <w:b/>
          <w:lang w:val="en-US"/>
        </w:rPr>
        <w:t xml:space="preserve"> skills</w:t>
      </w:r>
    </w:p>
    <w:p w:rsidR="00976B4C" w:rsidRPr="00FE0B92" w:rsidRDefault="00976B4C" w:rsidP="00976B4C">
      <w:pPr>
        <w:spacing w:after="120"/>
        <w:jc w:val="center"/>
        <w:rPr>
          <w:b/>
          <w:i/>
          <w:sz w:val="28"/>
          <w:szCs w:val="28"/>
        </w:rPr>
      </w:pPr>
    </w:p>
    <w:p w:rsidR="00976B4C" w:rsidRPr="009E65E8" w:rsidRDefault="00976B4C" w:rsidP="00976B4C">
      <w:pPr>
        <w:pStyle w:val="1"/>
        <w:rPr>
          <w:b/>
          <w:lang w:val="en-US"/>
        </w:rPr>
      </w:pPr>
      <w:r>
        <w:rPr>
          <w:b/>
          <w:lang w:val="en-US"/>
        </w:rPr>
        <w:t>Last</w:t>
      </w:r>
      <w:r w:rsidRPr="009E65E8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Pr="009E65E8">
        <w:rPr>
          <w:b/>
          <w:lang w:val="en-US"/>
        </w:rPr>
        <w:t xml:space="preserve">, </w:t>
      </w:r>
      <w:r>
        <w:rPr>
          <w:b/>
          <w:lang w:val="en-US"/>
        </w:rPr>
        <w:t>First Name, Middle name (full name) of the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76B4C" w:rsidRPr="00C776DE" w:rsidTr="00277A90">
        <w:tc>
          <w:tcPr>
            <w:tcW w:w="8522" w:type="dxa"/>
          </w:tcPr>
          <w:p w:rsidR="00976B4C" w:rsidRPr="00C776DE" w:rsidRDefault="00976B4C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976B4C" w:rsidRPr="009E65E8" w:rsidRDefault="00976B4C" w:rsidP="00976B4C">
      <w:pPr>
        <w:pStyle w:val="1"/>
        <w:rPr>
          <w:lang w:val="en-US"/>
        </w:rPr>
      </w:pPr>
    </w:p>
    <w:p w:rsidR="00976B4C" w:rsidRPr="00FE0B92" w:rsidRDefault="00976B4C" w:rsidP="00976B4C">
      <w:pPr>
        <w:pStyle w:val="1"/>
        <w:rPr>
          <w:b/>
          <w:lang w:val="en-US"/>
        </w:rPr>
      </w:pPr>
      <w:r>
        <w:rPr>
          <w:b/>
          <w:lang w:val="en-US"/>
        </w:rPr>
        <w:t>Name of the Faculty,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76B4C" w:rsidRPr="00C776DE" w:rsidTr="00277A90">
        <w:tc>
          <w:tcPr>
            <w:tcW w:w="8522" w:type="dxa"/>
          </w:tcPr>
          <w:p w:rsidR="00976B4C" w:rsidRPr="00C776DE" w:rsidRDefault="00976B4C" w:rsidP="00277A90">
            <w:pPr>
              <w:pStyle w:val="BodyTextIndent21"/>
              <w:widowControl/>
              <w:ind w:left="0" w:firstLine="0"/>
              <w:rPr>
                <w:lang w:val="en-US"/>
              </w:rPr>
            </w:pPr>
          </w:p>
        </w:tc>
      </w:tr>
    </w:tbl>
    <w:p w:rsidR="00976B4C" w:rsidRPr="001449A9" w:rsidRDefault="00976B4C" w:rsidP="00976B4C">
      <w:pPr>
        <w:pStyle w:val="1"/>
      </w:pPr>
    </w:p>
    <w:p w:rsidR="00976B4C" w:rsidRPr="00FE0B92" w:rsidRDefault="00E176E0" w:rsidP="00976B4C">
      <w:pPr>
        <w:pStyle w:val="1"/>
        <w:rPr>
          <w:b/>
          <w:lang w:val="en-US"/>
        </w:rPr>
      </w:pPr>
      <w:r>
        <w:rPr>
          <w:b/>
          <w:lang w:val="en-US"/>
        </w:rPr>
        <w:t>Contact</w:t>
      </w:r>
      <w:r w:rsidR="00976B4C">
        <w:rPr>
          <w:b/>
          <w:lang w:val="en-US"/>
        </w:rPr>
        <w:t xml:space="preserve"> phone number and </w:t>
      </w:r>
      <w:r w:rsidR="00976B4C" w:rsidRPr="001449A9">
        <w:rPr>
          <w:b/>
          <w:lang w:val="en-US"/>
        </w:rPr>
        <w:t>e</w:t>
      </w:r>
      <w:r w:rsidR="00976B4C" w:rsidRPr="00FE0B92">
        <w:rPr>
          <w:b/>
          <w:lang w:val="en-US"/>
        </w:rPr>
        <w:t>-</w:t>
      </w:r>
      <w:r w:rsidR="00976B4C" w:rsidRPr="001449A9">
        <w:rPr>
          <w:b/>
          <w:lang w:val="en-US"/>
        </w:rPr>
        <w:t>mail</w:t>
      </w:r>
      <w:r w:rsidR="00976B4C" w:rsidRPr="00FE0B92">
        <w:rPr>
          <w:b/>
          <w:lang w:val="en-US"/>
        </w:rPr>
        <w:t xml:space="preserve"> </w:t>
      </w:r>
      <w:r w:rsidR="00976B4C">
        <w:rPr>
          <w:b/>
          <w:lang w:val="en-US"/>
        </w:rPr>
        <w:t>of instructor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76B4C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4C" w:rsidRPr="00C776DE" w:rsidRDefault="00976B4C" w:rsidP="00277A90">
            <w:pPr>
              <w:pStyle w:val="BodyTextIndent21"/>
              <w:widowControl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976B4C" w:rsidRPr="00C6205B" w:rsidRDefault="00976B4C" w:rsidP="00976B4C">
      <w:pPr>
        <w:pStyle w:val="1"/>
        <w:rPr>
          <w:b/>
          <w:lang w:val="en-US"/>
        </w:rPr>
      </w:pPr>
    </w:p>
    <w:p w:rsidR="00976B4C" w:rsidRDefault="00976B4C" w:rsidP="007D23BB">
      <w:pPr>
        <w:rPr>
          <w:sz w:val="24"/>
          <w:szCs w:val="24"/>
        </w:rPr>
      </w:pPr>
      <w:r w:rsidRPr="00330385">
        <w:rPr>
          <w:b/>
          <w:sz w:val="24"/>
          <w:szCs w:val="24"/>
          <w:u w:val="single"/>
        </w:rPr>
        <w:t>Course title</w:t>
      </w:r>
      <w:r w:rsidRPr="007D23BB">
        <w:rPr>
          <w:b/>
          <w:sz w:val="24"/>
          <w:szCs w:val="24"/>
        </w:rPr>
        <w:t xml:space="preserve"> </w:t>
      </w:r>
      <w:r w:rsidR="007D23BB" w:rsidRPr="00060E05">
        <w:rPr>
          <w:sz w:val="24"/>
          <w:szCs w:val="24"/>
        </w:rPr>
        <w:t>(</w:t>
      </w:r>
      <w:r w:rsidR="00060E05" w:rsidRPr="00060E05">
        <w:rPr>
          <w:sz w:val="24"/>
          <w:szCs w:val="24"/>
        </w:rPr>
        <w:t>preparing and writing term papers and theses, preparing scientific articles, preparing academic articles for foreign publication, preparing presentations, working with open databases, etc.)</w:t>
      </w:r>
    </w:p>
    <w:p w:rsidR="007D23BB" w:rsidRPr="007D23BB" w:rsidRDefault="007D23BB" w:rsidP="007D23B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76B4C" w:rsidRPr="00C776DE" w:rsidTr="00277A90">
        <w:tc>
          <w:tcPr>
            <w:tcW w:w="8522" w:type="dxa"/>
          </w:tcPr>
          <w:p w:rsidR="00976B4C" w:rsidRPr="00C776DE" w:rsidRDefault="00976B4C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976B4C" w:rsidRPr="006E5A98" w:rsidRDefault="00976B4C" w:rsidP="00976B4C">
      <w:pPr>
        <w:pStyle w:val="1"/>
        <w:rPr>
          <w:b/>
          <w:lang w:val="en-US"/>
        </w:rPr>
      </w:pPr>
    </w:p>
    <w:p w:rsidR="00976B4C" w:rsidRPr="00B8462A" w:rsidRDefault="00B8462A" w:rsidP="00B8462A">
      <w:pPr>
        <w:rPr>
          <w:b/>
          <w:sz w:val="24"/>
          <w:szCs w:val="24"/>
        </w:rPr>
      </w:pPr>
      <w:r w:rsidRPr="00B8462A">
        <w:rPr>
          <w:b/>
          <w:sz w:val="24"/>
          <w:szCs w:val="24"/>
        </w:rPr>
        <w:t>Description of the</w:t>
      </w:r>
      <w:r w:rsidR="00976B4C" w:rsidRPr="00B8462A">
        <w:rPr>
          <w:b/>
          <w:sz w:val="24"/>
          <w:szCs w:val="24"/>
        </w:rPr>
        <w:t xml:space="preserve"> original technique </w:t>
      </w:r>
      <w:r w:rsidR="00060E05">
        <w:rPr>
          <w:b/>
          <w:sz w:val="24"/>
          <w:szCs w:val="24"/>
        </w:rPr>
        <w:t>of </w:t>
      </w:r>
      <w:r w:rsidR="00976B4C" w:rsidRPr="00B8462A">
        <w:rPr>
          <w:b/>
          <w:sz w:val="24"/>
          <w:szCs w:val="24"/>
        </w:rPr>
        <w:t xml:space="preserve">conducting a seminar  </w:t>
      </w:r>
    </w:p>
    <w:p w:rsidR="00976B4C" w:rsidRPr="006E5A98" w:rsidRDefault="00976B4C" w:rsidP="00976B4C">
      <w:pPr>
        <w:pStyle w:val="1"/>
        <w:rPr>
          <w:b/>
          <w:i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76B4C" w:rsidRPr="00C776DE" w:rsidTr="00277A90">
        <w:tc>
          <w:tcPr>
            <w:tcW w:w="8522" w:type="dxa"/>
          </w:tcPr>
          <w:p w:rsidR="00976B4C" w:rsidRDefault="00060E05" w:rsidP="00060E05">
            <w:pPr>
              <w:rPr>
                <w:b/>
                <w:i/>
                <w:sz w:val="24"/>
                <w:szCs w:val="24"/>
              </w:rPr>
            </w:pPr>
            <w:r w:rsidRPr="00060E05">
              <w:rPr>
                <w:b/>
                <w:i/>
                <w:sz w:val="24"/>
                <w:szCs w:val="24"/>
              </w:rPr>
              <w:t>The description should be attached to the application</w:t>
            </w:r>
          </w:p>
          <w:p w:rsidR="006E3630" w:rsidRPr="006E3630" w:rsidRDefault="00C6205B" w:rsidP="006E3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Syllabi of relevant courses</w:t>
            </w:r>
            <w:r w:rsidR="006E3630" w:rsidRPr="006E3630">
              <w:rPr>
                <w:sz w:val="24"/>
                <w:szCs w:val="24"/>
              </w:rPr>
              <w:t xml:space="preserve"> – no less than </w:t>
            </w:r>
            <w:r>
              <w:rPr>
                <w:sz w:val="24"/>
                <w:szCs w:val="24"/>
              </w:rPr>
              <w:t>20 000 characters. Syllabi have to be</w:t>
            </w:r>
            <w:r w:rsidR="006E3630" w:rsidRPr="006E3630">
              <w:rPr>
                <w:sz w:val="24"/>
                <w:szCs w:val="24"/>
              </w:rPr>
              <w:t xml:space="preserve"> completed in accordance with the requirements of the Education Board. Exercises, case studies, readers, etc. can be attached to the </w:t>
            </w:r>
            <w:r>
              <w:rPr>
                <w:sz w:val="24"/>
                <w:szCs w:val="24"/>
              </w:rPr>
              <w:t>syllabus</w:t>
            </w:r>
            <w:r w:rsidR="006E3630" w:rsidRPr="006E3630">
              <w:rPr>
                <w:sz w:val="24"/>
                <w:szCs w:val="24"/>
              </w:rPr>
              <w:t>.</w:t>
            </w:r>
          </w:p>
          <w:p w:rsidR="00060E05" w:rsidRPr="00060E05" w:rsidRDefault="00060E05" w:rsidP="00060E05">
            <w:pPr>
              <w:rPr>
                <w:sz w:val="24"/>
                <w:szCs w:val="24"/>
              </w:rPr>
            </w:pPr>
          </w:p>
          <w:p w:rsidR="00060E05" w:rsidRPr="00C776DE" w:rsidRDefault="00060E05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976B4C" w:rsidRPr="006E5A98" w:rsidRDefault="00976B4C" w:rsidP="00976B4C">
      <w:pPr>
        <w:pStyle w:val="1"/>
        <w:rPr>
          <w:b/>
          <w:lang w:val="en-US"/>
        </w:rPr>
      </w:pPr>
    </w:p>
    <w:p w:rsidR="00976B4C" w:rsidRPr="001449A9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6E3630" w:rsidRPr="006E3630" w:rsidRDefault="00976B4C" w:rsidP="006E3630">
      <w:pPr>
        <w:rPr>
          <w:b/>
          <w:sz w:val="24"/>
          <w:szCs w:val="24"/>
        </w:rPr>
      </w:pPr>
      <w:r w:rsidRPr="006E3630">
        <w:rPr>
          <w:b/>
          <w:sz w:val="24"/>
          <w:szCs w:val="24"/>
        </w:rPr>
        <w:t xml:space="preserve">Please describe methodological novelty / relevance of the </w:t>
      </w:r>
      <w:r w:rsidR="006E3630" w:rsidRPr="006E3630">
        <w:rPr>
          <w:b/>
          <w:sz w:val="24"/>
          <w:szCs w:val="24"/>
        </w:rPr>
        <w:t>proposed original course on developing students’ academic skills</w:t>
      </w:r>
    </w:p>
    <w:p w:rsidR="00976B4C" w:rsidRPr="005B4387" w:rsidRDefault="00976B4C" w:rsidP="006E3630">
      <w:pPr>
        <w:pStyle w:val="1"/>
        <w:shd w:val="clear" w:color="auto" w:fill="FFFFFF"/>
        <w:rPr>
          <w:b/>
          <w:lang w:val="en-US"/>
        </w:rPr>
      </w:pPr>
      <w:r w:rsidRPr="005B4387"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6B4C" w:rsidRPr="00C776DE" w:rsidTr="00277A90">
        <w:trPr>
          <w:trHeight w:val="416"/>
        </w:trPr>
        <w:tc>
          <w:tcPr>
            <w:tcW w:w="8522" w:type="dxa"/>
          </w:tcPr>
          <w:p w:rsidR="00976B4C" w:rsidRPr="00C6205B" w:rsidRDefault="00976B4C" w:rsidP="00277A90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lang w:val="en-US" w:eastAsia="ko-KR"/>
              </w:rPr>
            </w:pPr>
          </w:p>
        </w:tc>
      </w:tr>
    </w:tbl>
    <w:p w:rsidR="00976B4C" w:rsidRPr="005B4387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Pr="005B4387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6E3630" w:rsidRPr="006E3630" w:rsidRDefault="00976B4C" w:rsidP="006E3630">
      <w:pPr>
        <w:rPr>
          <w:b/>
          <w:sz w:val="24"/>
          <w:szCs w:val="24"/>
        </w:rPr>
      </w:pPr>
      <w:r w:rsidRPr="006E3630">
        <w:rPr>
          <w:b/>
          <w:sz w:val="24"/>
          <w:szCs w:val="24"/>
        </w:rPr>
        <w:lastRenderedPageBreak/>
        <w:t>Please describe content novelty / relevance of the</w:t>
      </w:r>
      <w:r>
        <w:rPr>
          <w:b/>
        </w:rPr>
        <w:t xml:space="preserve"> </w:t>
      </w:r>
      <w:r w:rsidR="006E3630" w:rsidRPr="006E3630">
        <w:rPr>
          <w:b/>
          <w:sz w:val="24"/>
          <w:szCs w:val="24"/>
        </w:rPr>
        <w:t>proposed original course on developing students’ academic skills</w:t>
      </w:r>
    </w:p>
    <w:p w:rsidR="00976B4C" w:rsidRPr="00C6205B" w:rsidRDefault="00976B4C" w:rsidP="006E3630">
      <w:pPr>
        <w:pStyle w:val="1"/>
        <w:shd w:val="clear" w:color="auto" w:fill="FFFFFF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6B4C" w:rsidRPr="00C776DE" w:rsidTr="00277A90">
        <w:trPr>
          <w:trHeight w:val="640"/>
        </w:trPr>
        <w:tc>
          <w:tcPr>
            <w:tcW w:w="8522" w:type="dxa"/>
            <w:vAlign w:val="center"/>
          </w:tcPr>
          <w:p w:rsidR="00976B4C" w:rsidRPr="00927E23" w:rsidRDefault="00976B4C" w:rsidP="00277A90">
            <w:pPr>
              <w:pStyle w:val="FR2"/>
              <w:spacing w:before="0" w:after="120"/>
              <w:ind w:left="0" w:firstLineChars="200" w:firstLine="44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976B4C" w:rsidRPr="00C6205B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Pr="00A26C0F" w:rsidRDefault="00976B4C" w:rsidP="00A26C0F">
      <w:pPr>
        <w:rPr>
          <w:b/>
          <w:sz w:val="24"/>
          <w:szCs w:val="24"/>
        </w:rPr>
      </w:pPr>
      <w:r w:rsidRPr="00A26C0F">
        <w:rPr>
          <w:b/>
          <w:sz w:val="24"/>
          <w:szCs w:val="24"/>
        </w:rPr>
        <w:t>Please describe assessment (evaluation) system novelty / relevance of the</w:t>
      </w:r>
      <w:r>
        <w:rPr>
          <w:b/>
        </w:rPr>
        <w:t xml:space="preserve"> </w:t>
      </w:r>
      <w:r w:rsidR="00A26C0F" w:rsidRPr="006E3630">
        <w:rPr>
          <w:b/>
          <w:sz w:val="24"/>
          <w:szCs w:val="24"/>
        </w:rPr>
        <w:t>proposed original course on developing students’ academic skills</w:t>
      </w:r>
    </w:p>
    <w:p w:rsidR="00976B4C" w:rsidRPr="003B0333" w:rsidRDefault="00976B4C" w:rsidP="00976B4C">
      <w:pPr>
        <w:pStyle w:val="FR2"/>
        <w:spacing w:before="0" w:after="120"/>
        <w:ind w:left="0"/>
        <w:rPr>
          <w:rFonts w:ascii="Arial" w:hAnsi="Arial" w:cs="Arial"/>
          <w:sz w:val="22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6B4C" w:rsidRPr="003B0333" w:rsidTr="00277A90">
        <w:trPr>
          <w:trHeight w:val="780"/>
        </w:trPr>
        <w:tc>
          <w:tcPr>
            <w:tcW w:w="8522" w:type="dxa"/>
            <w:vAlign w:val="center"/>
          </w:tcPr>
          <w:p w:rsidR="00976B4C" w:rsidRPr="003B0333" w:rsidRDefault="00976B4C" w:rsidP="00277A90">
            <w:pPr>
              <w:pStyle w:val="FR2"/>
              <w:spacing w:before="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976B4C" w:rsidRPr="00C6205B" w:rsidRDefault="00976B4C" w:rsidP="00976B4C">
      <w:pPr>
        <w:pStyle w:val="2"/>
        <w:ind w:firstLine="0"/>
        <w:rPr>
          <w:b/>
          <w:lang w:val="en-US"/>
        </w:rPr>
      </w:pPr>
    </w:p>
    <w:p w:rsidR="00976B4C" w:rsidRPr="00935EEF" w:rsidRDefault="00976B4C" w:rsidP="00976B4C">
      <w:pPr>
        <w:pStyle w:val="2"/>
        <w:ind w:firstLine="0"/>
        <w:rPr>
          <w:b/>
          <w:lang w:val="en-US"/>
        </w:rPr>
      </w:pPr>
      <w:r>
        <w:rPr>
          <w:b/>
          <w:lang w:val="en-US"/>
        </w:rPr>
        <w:t xml:space="preserve">The place in the academic plan of the HSE </w:t>
      </w:r>
    </w:p>
    <w:p w:rsidR="00976B4C" w:rsidRPr="00CE2CEA" w:rsidRDefault="00976B4C" w:rsidP="00976B4C">
      <w:pPr>
        <w:rPr>
          <w:sz w:val="22"/>
          <w:szCs w:val="22"/>
        </w:rPr>
      </w:pPr>
      <w:r w:rsidRPr="00CE2CE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the project is developed for the regional campuses of HSE then please note the plan in the academic plan of the regional HSE</w:t>
      </w:r>
      <w:r w:rsidRPr="00CE2CEA">
        <w:rPr>
          <w:sz w:val="22"/>
          <w:szCs w:val="22"/>
        </w:rPr>
        <w:t>)</w:t>
      </w:r>
    </w:p>
    <w:p w:rsidR="00976B4C" w:rsidRPr="00CE2CEA" w:rsidRDefault="00976B4C" w:rsidP="0097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976B4C" w:rsidRPr="00C776DE" w:rsidTr="00277A90">
        <w:tc>
          <w:tcPr>
            <w:tcW w:w="5211" w:type="dxa"/>
          </w:tcPr>
          <w:p w:rsidR="00976B4C" w:rsidRPr="00C6205B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Faculty</w:t>
            </w:r>
            <w:r w:rsidRPr="00C6205B">
              <w:rPr>
                <w:b w:val="0"/>
                <w:lang w:val="en-US"/>
              </w:rPr>
              <w:t xml:space="preserve">: </w:t>
            </w:r>
          </w:p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Year of study/Specialization/Master</w:t>
            </w:r>
            <w:r w:rsidR="006E2717">
              <w:rPr>
                <w:b w:val="0"/>
                <w:lang w:val="en-US"/>
              </w:rPr>
              <w:t>’s</w:t>
            </w:r>
            <w:r w:rsidRPr="00C776DE">
              <w:rPr>
                <w:b w:val="0"/>
                <w:lang w:val="en-US"/>
              </w:rPr>
              <w:t xml:space="preserve"> </w:t>
            </w:r>
            <w:proofErr w:type="spellStart"/>
            <w:r w:rsidRPr="00C776DE">
              <w:rPr>
                <w:b w:val="0"/>
                <w:lang w:val="en-US"/>
              </w:rPr>
              <w:t>programme</w:t>
            </w:r>
            <w:proofErr w:type="spellEnd"/>
            <w:r w:rsidRPr="00C776DE">
              <w:rPr>
                <w:b w:val="0"/>
                <w:lang w:val="en-US"/>
              </w:rPr>
              <w:t>:</w:t>
            </w:r>
          </w:p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Type of the course (obligator</w:t>
            </w:r>
            <w:r w:rsidR="006E2717">
              <w:rPr>
                <w:b w:val="0"/>
                <w:lang w:val="en-US"/>
              </w:rPr>
              <w:t>y</w:t>
            </w:r>
            <w:r w:rsidRPr="00C776DE">
              <w:rPr>
                <w:b w:val="0"/>
                <w:lang w:val="en-US"/>
              </w:rPr>
              <w:t xml:space="preserve"> /elective):</w:t>
            </w:r>
          </w:p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Length of the course in ac</w:t>
            </w:r>
            <w:r w:rsidR="006E2717">
              <w:rPr>
                <w:b w:val="0"/>
                <w:lang w:val="en-US"/>
              </w:rPr>
              <w:t>ademic</w:t>
            </w:r>
            <w:r w:rsidRPr="00C776DE">
              <w:rPr>
                <w:b w:val="0"/>
                <w:lang w:val="en-US"/>
              </w:rPr>
              <w:t xml:space="preserve"> hours:</w:t>
            </w:r>
          </w:p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 xml:space="preserve">In what academic year will be taught: </w:t>
            </w:r>
          </w:p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In what module/semester the course will be taught:</w:t>
            </w:r>
          </w:p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How many students will be involved:</w:t>
            </w:r>
          </w:p>
        </w:tc>
        <w:tc>
          <w:tcPr>
            <w:tcW w:w="3311" w:type="dxa"/>
          </w:tcPr>
          <w:p w:rsidR="00976B4C" w:rsidRPr="00C776DE" w:rsidRDefault="00976B4C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976B4C" w:rsidRPr="00935EEF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Pr="00935EEF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Pr="00783049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What are competitive advantages </w:t>
      </w:r>
      <w:r w:rsidR="006E2717">
        <w:rPr>
          <w:b/>
          <w:sz w:val="24"/>
          <w:lang w:val="en-US"/>
        </w:rPr>
        <w:t xml:space="preserve">of the application </w:t>
      </w:r>
      <w:r w:rsidRPr="00783049">
        <w:rPr>
          <w:b/>
          <w:sz w:val="24"/>
          <w:lang w:val="en-US"/>
        </w:rPr>
        <w:t>comparing to similar applications that have already been marked as winners of Educational Innovations Fund</w:t>
      </w:r>
      <w:r>
        <w:rPr>
          <w:b/>
          <w:sz w:val="24"/>
          <w:lang w:val="en-US"/>
        </w:rPr>
        <w:t xml:space="preserve">? </w:t>
      </w:r>
      <w:hyperlink r:id="rId9" w:history="1">
        <w:r w:rsidRPr="006E2717">
          <w:rPr>
            <w:rStyle w:val="a8"/>
            <w:b/>
            <w:sz w:val="24"/>
            <w:lang w:val="en-US"/>
          </w:rPr>
          <w:t>http://www.hse.ru/org/hse/iff/methodics_2013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6B4C" w:rsidRPr="00C776DE" w:rsidTr="00277A90">
        <w:trPr>
          <w:trHeight w:val="483"/>
        </w:trPr>
        <w:tc>
          <w:tcPr>
            <w:tcW w:w="8522" w:type="dxa"/>
          </w:tcPr>
          <w:p w:rsidR="00976B4C" w:rsidRPr="006E2717" w:rsidRDefault="00976B4C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976B4C" w:rsidRPr="006E2717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Pr="00783049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If the application is submitted for the second time, how have experts’ comments been considered?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6B4C" w:rsidRPr="00C776DE" w:rsidTr="00277A90">
        <w:trPr>
          <w:trHeight w:val="497"/>
        </w:trPr>
        <w:tc>
          <w:tcPr>
            <w:tcW w:w="8522" w:type="dxa"/>
          </w:tcPr>
          <w:p w:rsidR="00976B4C" w:rsidRPr="00C776DE" w:rsidRDefault="00976B4C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976B4C" w:rsidRPr="00783049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976B4C" w:rsidRPr="00783049" w:rsidRDefault="00976B4C" w:rsidP="00976B4C">
      <w:pPr>
        <w:pStyle w:val="FR2"/>
        <w:spacing w:before="0" w:after="120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How can this project be </w:t>
      </w:r>
      <w:r w:rsidRPr="00783049">
        <w:rPr>
          <w:b/>
          <w:sz w:val="24"/>
          <w:lang w:val="en-US"/>
        </w:rPr>
        <w:t xml:space="preserve">extended to other departments and faculties?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6B4C" w:rsidRPr="00C776DE" w:rsidTr="00277A90">
        <w:trPr>
          <w:trHeight w:val="458"/>
        </w:trPr>
        <w:tc>
          <w:tcPr>
            <w:tcW w:w="8522" w:type="dxa"/>
          </w:tcPr>
          <w:p w:rsidR="00976B4C" w:rsidRPr="00C776DE" w:rsidRDefault="00976B4C" w:rsidP="00277A90">
            <w:pPr>
              <w:tabs>
                <w:tab w:val="left" w:pos="4955"/>
              </w:tabs>
              <w:rPr>
                <w:lang w:eastAsia="ko-KR"/>
              </w:rPr>
            </w:pPr>
            <w:r w:rsidRPr="00C776DE">
              <w:tab/>
            </w:r>
          </w:p>
        </w:tc>
      </w:tr>
    </w:tbl>
    <w:p w:rsidR="00976B4C" w:rsidRPr="00783049" w:rsidRDefault="00976B4C" w:rsidP="00976B4C">
      <w:pPr>
        <w:spacing w:after="120"/>
        <w:jc w:val="both"/>
        <w:rPr>
          <w:sz w:val="24"/>
        </w:rPr>
      </w:pPr>
    </w:p>
    <w:p w:rsidR="006E2717" w:rsidRPr="006E2717" w:rsidRDefault="006E2717" w:rsidP="006E2717">
      <w:pPr>
        <w:spacing w:after="120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I am </w:t>
      </w:r>
      <w:r w:rsidRPr="006E2717">
        <w:rPr>
          <w:i/>
          <w:sz w:val="24"/>
        </w:rPr>
        <w:t xml:space="preserve">submitting this application for the participation in the contest of “Fund for Educational Innovation” </w:t>
      </w:r>
    </w:p>
    <w:p w:rsidR="006E2717" w:rsidRPr="006E2717" w:rsidRDefault="006E2717" w:rsidP="006E2717">
      <w:pPr>
        <w:spacing w:after="120"/>
        <w:jc w:val="both"/>
        <w:rPr>
          <w:i/>
          <w:sz w:val="24"/>
        </w:rPr>
      </w:pPr>
    </w:p>
    <w:p w:rsidR="00976B4C" w:rsidRDefault="006E2717" w:rsidP="006E2717">
      <w:pPr>
        <w:spacing w:after="120"/>
        <w:jc w:val="both"/>
        <w:rPr>
          <w:i/>
          <w:sz w:val="24"/>
        </w:rPr>
      </w:pPr>
      <w:r>
        <w:rPr>
          <w:i/>
          <w:sz w:val="24"/>
        </w:rPr>
        <w:t>I</w:t>
      </w:r>
      <w:r w:rsidRPr="006E2717">
        <w:rPr>
          <w:i/>
          <w:sz w:val="24"/>
        </w:rPr>
        <w:t xml:space="preserve"> agree to publish prepared materials on HSE website in open access.</w:t>
      </w:r>
    </w:p>
    <w:p w:rsidR="006E2717" w:rsidRPr="00C6205B" w:rsidRDefault="006E2717" w:rsidP="006E2717">
      <w:pPr>
        <w:spacing w:after="120"/>
        <w:jc w:val="both"/>
        <w:rPr>
          <w:sz w:val="24"/>
        </w:rPr>
      </w:pPr>
      <w:bookmarkStart w:id="0" w:name="_GoBack"/>
      <w:bookmarkEnd w:id="0"/>
    </w:p>
    <w:p w:rsidR="00976B4C" w:rsidRPr="001449A9" w:rsidRDefault="00976B4C" w:rsidP="00976B4C">
      <w:pPr>
        <w:spacing w:after="120"/>
        <w:ind w:left="4956" w:hanging="4956"/>
        <w:jc w:val="both"/>
        <w:rPr>
          <w:sz w:val="24"/>
          <w:lang w:val="ru-RU"/>
        </w:rPr>
      </w:pPr>
      <w:r w:rsidRPr="001449A9">
        <w:rPr>
          <w:sz w:val="24"/>
          <w:lang w:val="ru-RU"/>
        </w:rPr>
        <w:t>«</w:t>
      </w:r>
      <w:r w:rsidRPr="000C7205">
        <w:rPr>
          <w:sz w:val="24"/>
          <w:lang w:val="ru-RU"/>
        </w:rPr>
        <w:t>_</w:t>
      </w:r>
      <w:r>
        <w:rPr>
          <w:sz w:val="24"/>
          <w:lang w:val="ru-RU" w:eastAsia="ko-KR"/>
        </w:rPr>
        <w:t>__</w:t>
      </w:r>
      <w:r w:rsidRPr="000C7205">
        <w:rPr>
          <w:sz w:val="24"/>
          <w:lang w:val="ru-RU"/>
        </w:rPr>
        <w:t>_</w:t>
      </w:r>
      <w:r w:rsidRPr="001449A9">
        <w:rPr>
          <w:sz w:val="24"/>
          <w:lang w:val="ru-RU"/>
        </w:rPr>
        <w:t>» __</w:t>
      </w:r>
      <w:r>
        <w:rPr>
          <w:sz w:val="24"/>
          <w:lang w:val="ru-RU"/>
        </w:rPr>
        <w:t>____</w:t>
      </w:r>
      <w:r w:rsidRPr="001449A9">
        <w:rPr>
          <w:sz w:val="24"/>
          <w:lang w:val="ru-RU"/>
        </w:rPr>
        <w:t>________ 201</w:t>
      </w:r>
      <w:r w:rsidR="00A26C0F">
        <w:rPr>
          <w:sz w:val="24"/>
          <w:lang w:eastAsia="ko-KR"/>
        </w:rPr>
        <w:t>5</w:t>
      </w:r>
      <w:r w:rsidRPr="001449A9">
        <w:rPr>
          <w:sz w:val="24"/>
          <w:lang w:val="ru-RU"/>
        </w:rPr>
        <w:tab/>
      </w:r>
      <w:r>
        <w:rPr>
          <w:sz w:val="24"/>
        </w:rPr>
        <w:t>Signature</w:t>
      </w:r>
      <w:r w:rsidRPr="001449A9">
        <w:rPr>
          <w:sz w:val="24"/>
          <w:lang w:val="ru-RU"/>
        </w:rPr>
        <w:t xml:space="preserve"> </w:t>
      </w:r>
    </w:p>
    <w:p w:rsidR="00976B4C" w:rsidRPr="001449A9" w:rsidRDefault="00976B4C" w:rsidP="00976B4C">
      <w:pPr>
        <w:spacing w:after="120"/>
        <w:jc w:val="both"/>
        <w:rPr>
          <w:sz w:val="24"/>
          <w:lang w:val="ru-RU"/>
        </w:rPr>
      </w:pPr>
    </w:p>
    <w:p w:rsidR="00976B4C" w:rsidRPr="001449A9" w:rsidRDefault="00976B4C" w:rsidP="00976B4C"/>
    <w:p w:rsidR="002640B4" w:rsidRDefault="002640B4"/>
    <w:sectPr w:rsidR="002640B4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C7" w:rsidRDefault="007447C7">
      <w:r>
        <w:separator/>
      </w:r>
    </w:p>
  </w:endnote>
  <w:endnote w:type="continuationSeparator" w:id="0">
    <w:p w:rsidR="007447C7" w:rsidRDefault="0074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E176E0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7447C7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E176E0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717">
      <w:rPr>
        <w:rStyle w:val="a7"/>
        <w:noProof/>
      </w:rPr>
      <w:t>3</w:t>
    </w:r>
    <w:r>
      <w:rPr>
        <w:rStyle w:val="a7"/>
      </w:rPr>
      <w:fldChar w:fldCharType="end"/>
    </w:r>
  </w:p>
  <w:p w:rsidR="00197A2D" w:rsidRDefault="007447C7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C7" w:rsidRDefault="007447C7">
      <w:r>
        <w:separator/>
      </w:r>
    </w:p>
  </w:footnote>
  <w:footnote w:type="continuationSeparator" w:id="0">
    <w:p w:rsidR="007447C7" w:rsidRDefault="0074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C159C4" w:rsidRDefault="00E176E0" w:rsidP="0057727E">
    <w:pPr>
      <w:pStyle w:val="a3"/>
      <w:jc w:val="center"/>
      <w:rPr>
        <w:sz w:val="24"/>
        <w:szCs w:val="24"/>
      </w:rPr>
    </w:pPr>
    <w:proofErr w:type="spellStart"/>
    <w:r w:rsidRPr="00C159C4">
      <w:rPr>
        <w:sz w:val="24"/>
        <w:szCs w:val="24"/>
      </w:rPr>
      <w:t>Programme</w:t>
    </w:r>
    <w:proofErr w:type="spellEnd"/>
    <w:r w:rsidRPr="00C159C4">
      <w:rPr>
        <w:sz w:val="24"/>
        <w:szCs w:val="24"/>
      </w:rPr>
      <w:t xml:space="preserve"> «</w:t>
    </w:r>
    <w:r w:rsidRPr="00C159C4">
      <w:rPr>
        <w:bCs/>
        <w:color w:val="000000"/>
      </w:rPr>
      <w:t>Educational Innovations Fund</w:t>
    </w:r>
    <w:r w:rsidRPr="00C159C4">
      <w:rPr>
        <w:sz w:val="24"/>
        <w:szCs w:val="24"/>
      </w:rPr>
      <w:t>» NRU HSE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06"/>
    <w:multiLevelType w:val="multilevel"/>
    <w:tmpl w:val="AC9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C"/>
    <w:rsid w:val="00060E05"/>
    <w:rsid w:val="002640B4"/>
    <w:rsid w:val="00330385"/>
    <w:rsid w:val="006E2717"/>
    <w:rsid w:val="006E3630"/>
    <w:rsid w:val="007447C7"/>
    <w:rsid w:val="00753572"/>
    <w:rsid w:val="007D23BB"/>
    <w:rsid w:val="00976B4C"/>
    <w:rsid w:val="00A26C0F"/>
    <w:rsid w:val="00B8462A"/>
    <w:rsid w:val="00C6205B"/>
    <w:rsid w:val="00CB149D"/>
    <w:rsid w:val="00E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4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76B4C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976B4C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B4C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B4C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976B4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976B4C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976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6B4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976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6B4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976B4C"/>
  </w:style>
  <w:style w:type="character" w:styleId="a8">
    <w:name w:val="Hyperlink"/>
    <w:rsid w:val="00976B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6B4C"/>
    <w:pPr>
      <w:ind w:leftChars="400" w:left="800"/>
    </w:pPr>
  </w:style>
  <w:style w:type="character" w:styleId="aa">
    <w:name w:val="Emphasis"/>
    <w:basedOn w:val="a0"/>
    <w:uiPriority w:val="20"/>
    <w:qFormat/>
    <w:rsid w:val="007D23BB"/>
    <w:rPr>
      <w:i/>
      <w:iCs/>
    </w:rPr>
  </w:style>
  <w:style w:type="character" w:customStyle="1" w:styleId="apple-converted-space">
    <w:name w:val="apple-converted-space"/>
    <w:basedOn w:val="a0"/>
    <w:rsid w:val="007D23BB"/>
  </w:style>
  <w:style w:type="paragraph" w:customStyle="1" w:styleId="text">
    <w:name w:val="text"/>
    <w:basedOn w:val="a"/>
    <w:rsid w:val="006E363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4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76B4C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976B4C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B4C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B4C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976B4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976B4C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976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6B4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976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6B4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976B4C"/>
  </w:style>
  <w:style w:type="character" w:styleId="a8">
    <w:name w:val="Hyperlink"/>
    <w:rsid w:val="00976B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6B4C"/>
    <w:pPr>
      <w:ind w:leftChars="400" w:left="800"/>
    </w:pPr>
  </w:style>
  <w:style w:type="character" w:styleId="aa">
    <w:name w:val="Emphasis"/>
    <w:basedOn w:val="a0"/>
    <w:uiPriority w:val="20"/>
    <w:qFormat/>
    <w:rsid w:val="007D23BB"/>
    <w:rPr>
      <w:i/>
      <w:iCs/>
    </w:rPr>
  </w:style>
  <w:style w:type="character" w:customStyle="1" w:styleId="apple-converted-space">
    <w:name w:val="apple-converted-space"/>
    <w:basedOn w:val="a0"/>
    <w:rsid w:val="007D23BB"/>
  </w:style>
  <w:style w:type="paragraph" w:customStyle="1" w:styleId="text">
    <w:name w:val="text"/>
    <w:basedOn w:val="a"/>
    <w:rsid w:val="006E363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iff/methodics_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B988-7188-4EA0-8276-4CA08C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Бесова Мария Борисовна</cp:lastModifiedBy>
  <cp:revision>10</cp:revision>
  <dcterms:created xsi:type="dcterms:W3CDTF">2015-02-25T13:40:00Z</dcterms:created>
  <dcterms:modified xsi:type="dcterms:W3CDTF">2015-02-27T13:06:00Z</dcterms:modified>
</cp:coreProperties>
</file>